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FF" w:rsidRDefault="00213FFF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657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213FFF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A1834">
        <w:rPr>
          <w:b w:val="0"/>
          <w:sz w:val="28"/>
          <w:szCs w:val="28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A1834">
        <w:rPr>
          <w:sz w:val="28"/>
          <w:szCs w:val="28"/>
        </w:rPr>
        <w:tab/>
      </w:r>
      <w:r w:rsidR="00213FFF">
        <w:rPr>
          <w:sz w:val="28"/>
          <w:szCs w:val="28"/>
        </w:rPr>
        <w:t>№ 1020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BA1834" w:rsidRDefault="00255449" w:rsidP="00AE3183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AE3183">
        <w:rPr>
          <w:rFonts w:ascii="Times New Roman" w:hAnsi="Times New Roman"/>
          <w:b/>
          <w:sz w:val="28"/>
          <w:szCs w:val="28"/>
        </w:rPr>
        <w:t xml:space="preserve">визначення порядку участі </w:t>
      </w:r>
    </w:p>
    <w:p w:rsidR="00AE3183" w:rsidRDefault="00A60025" w:rsidP="00AE3183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батька у вихованні дитини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E3183" w:rsidRDefault="00AE3183" w:rsidP="00AE318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№194/01-23 від 21.03.2024 П</w:t>
      </w:r>
      <w:r w:rsidR="00D51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D51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51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жителя </w:t>
      </w:r>
      <w:r w:rsidR="00D5129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, про встановлення способів</w:t>
      </w:r>
      <w:r w:rsidR="00A60025">
        <w:rPr>
          <w:rFonts w:ascii="Times New Roman" w:hAnsi="Times New Roman"/>
          <w:sz w:val="28"/>
          <w:szCs w:val="28"/>
        </w:rPr>
        <w:t xml:space="preserve"> участі батька у вихованні дитини та спілкуванні з нею</w:t>
      </w:r>
      <w:r>
        <w:rPr>
          <w:rFonts w:ascii="Times New Roman" w:hAnsi="Times New Roman"/>
          <w:sz w:val="28"/>
          <w:szCs w:val="28"/>
        </w:rPr>
        <w:t>, та усунення</w:t>
      </w:r>
      <w:r w:rsidR="00A60025">
        <w:rPr>
          <w:rFonts w:ascii="Times New Roman" w:hAnsi="Times New Roman"/>
          <w:sz w:val="28"/>
          <w:szCs w:val="28"/>
        </w:rPr>
        <w:t xml:space="preserve"> перешкод у спілкуванні з дитиною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21 травня 2024 року, керуючись ст. 15 Закону України «Про охорону дитинства», ст. 19, 158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</w:t>
      </w:r>
      <w:r>
        <w:rPr>
          <w:rFonts w:ascii="Times New Roman" w:hAnsi="Times New Roman"/>
          <w:sz w:val="28"/>
          <w:szCs w:val="28"/>
        </w:rPr>
        <w:t xml:space="preserve">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</w:t>
      </w:r>
      <w:r w:rsidR="007D228E">
        <w:rPr>
          <w:rFonts w:ascii="Times New Roman" w:hAnsi="Times New Roman"/>
          <w:sz w:val="28"/>
          <w:szCs w:val="28"/>
        </w:rPr>
        <w:t>бінету Міністрів України від 24 </w:t>
      </w:r>
      <w:r w:rsidRPr="00364791">
        <w:rPr>
          <w:rFonts w:ascii="Times New Roman" w:hAnsi="Times New Roman"/>
          <w:sz w:val="28"/>
          <w:szCs w:val="28"/>
        </w:rPr>
        <w:t>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104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3183" w:rsidRDefault="00E11DF5" w:rsidP="00AE3183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Встановити </w:t>
      </w:r>
      <w:r w:rsidR="00AE3183">
        <w:rPr>
          <w:color w:val="000000"/>
          <w:sz w:val="28"/>
          <w:szCs w:val="28"/>
        </w:rPr>
        <w:t>спосіб участі батька П</w:t>
      </w:r>
      <w:r w:rsidR="00D51293">
        <w:rPr>
          <w:color w:val="000000"/>
          <w:sz w:val="28"/>
          <w:szCs w:val="28"/>
        </w:rPr>
        <w:t>.</w:t>
      </w:r>
      <w:r w:rsidR="00AE3183">
        <w:rPr>
          <w:color w:val="000000"/>
          <w:sz w:val="28"/>
          <w:szCs w:val="28"/>
        </w:rPr>
        <w:t>В</w:t>
      </w:r>
      <w:r w:rsidR="00D51293">
        <w:rPr>
          <w:color w:val="000000"/>
          <w:sz w:val="28"/>
          <w:szCs w:val="28"/>
        </w:rPr>
        <w:t>.</w:t>
      </w:r>
      <w:r w:rsidR="00AE3183">
        <w:rPr>
          <w:color w:val="000000"/>
          <w:sz w:val="28"/>
          <w:szCs w:val="28"/>
        </w:rPr>
        <w:t>А</w:t>
      </w:r>
      <w:r w:rsidR="00D51293">
        <w:rPr>
          <w:color w:val="000000"/>
          <w:sz w:val="28"/>
          <w:szCs w:val="28"/>
        </w:rPr>
        <w:t>.</w:t>
      </w:r>
      <w:r w:rsidR="00AE3183">
        <w:rPr>
          <w:color w:val="000000"/>
          <w:sz w:val="28"/>
          <w:szCs w:val="28"/>
        </w:rPr>
        <w:t xml:space="preserve">, </w:t>
      </w:r>
      <w:r w:rsidR="00D51293">
        <w:rPr>
          <w:color w:val="000000"/>
          <w:sz w:val="28"/>
          <w:szCs w:val="28"/>
        </w:rPr>
        <w:t>________</w:t>
      </w:r>
      <w:r w:rsidR="00AE3183">
        <w:rPr>
          <w:color w:val="000000"/>
          <w:sz w:val="28"/>
          <w:szCs w:val="28"/>
        </w:rPr>
        <w:t xml:space="preserve"> </w:t>
      </w:r>
      <w:proofErr w:type="spellStart"/>
      <w:r w:rsidR="00AE3183">
        <w:rPr>
          <w:color w:val="000000"/>
          <w:sz w:val="28"/>
          <w:szCs w:val="28"/>
        </w:rPr>
        <w:t>р.н</w:t>
      </w:r>
      <w:proofErr w:type="spellEnd"/>
      <w:r w:rsidR="00AE3183">
        <w:rPr>
          <w:color w:val="000000"/>
          <w:sz w:val="28"/>
          <w:szCs w:val="28"/>
        </w:rPr>
        <w:t>. у вихованні та спілкуванні з дитиною П</w:t>
      </w:r>
      <w:r w:rsidR="00D51293">
        <w:rPr>
          <w:color w:val="000000"/>
          <w:sz w:val="28"/>
          <w:szCs w:val="28"/>
        </w:rPr>
        <w:t>.В.</w:t>
      </w:r>
      <w:r w:rsidR="00AE3183">
        <w:rPr>
          <w:color w:val="000000"/>
          <w:sz w:val="28"/>
          <w:szCs w:val="28"/>
        </w:rPr>
        <w:t>В</w:t>
      </w:r>
      <w:r w:rsidR="00D51293">
        <w:rPr>
          <w:color w:val="000000"/>
          <w:sz w:val="28"/>
          <w:szCs w:val="28"/>
        </w:rPr>
        <w:t>.</w:t>
      </w:r>
      <w:r w:rsidR="00AE3183">
        <w:rPr>
          <w:color w:val="000000"/>
          <w:sz w:val="28"/>
          <w:szCs w:val="28"/>
        </w:rPr>
        <w:t xml:space="preserve">, </w:t>
      </w:r>
      <w:r w:rsidR="00D51293">
        <w:rPr>
          <w:color w:val="000000"/>
          <w:sz w:val="28"/>
          <w:szCs w:val="28"/>
        </w:rPr>
        <w:t>__________</w:t>
      </w:r>
      <w:r w:rsidR="00AE3183">
        <w:rPr>
          <w:color w:val="000000"/>
          <w:sz w:val="28"/>
          <w:szCs w:val="28"/>
        </w:rPr>
        <w:t xml:space="preserve"> </w:t>
      </w:r>
      <w:proofErr w:type="spellStart"/>
      <w:r w:rsidR="00AE3183">
        <w:rPr>
          <w:color w:val="000000"/>
          <w:sz w:val="28"/>
          <w:szCs w:val="28"/>
        </w:rPr>
        <w:t>р.н</w:t>
      </w:r>
      <w:proofErr w:type="spellEnd"/>
      <w:r w:rsidR="00AE3183">
        <w:rPr>
          <w:color w:val="000000"/>
          <w:sz w:val="28"/>
          <w:szCs w:val="28"/>
        </w:rPr>
        <w:t>. наступним</w:t>
      </w:r>
      <w:r w:rsidR="00AE3183">
        <w:rPr>
          <w:sz w:val="28"/>
          <w:szCs w:val="28"/>
        </w:rPr>
        <w:t xml:space="preserve"> чином:</w:t>
      </w:r>
    </w:p>
    <w:p w:rsidR="00AE3183" w:rsidRPr="00AE3183" w:rsidRDefault="00AE3183" w:rsidP="00AE3183">
      <w:pPr>
        <w:pStyle w:val="rvps18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right="-1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>щ</w:t>
      </w:r>
      <w:r w:rsidRPr="00AE3183">
        <w:rPr>
          <w:rStyle w:val="rvts28"/>
          <w:sz w:val="28"/>
          <w:szCs w:val="28"/>
        </w:rPr>
        <w:t>оп’ятниці з 17:00 год по 20:00 год.</w:t>
      </w:r>
    </w:p>
    <w:p w:rsidR="00AE3183" w:rsidRPr="00AE3183" w:rsidRDefault="00AE3183" w:rsidP="00AE3183">
      <w:pPr>
        <w:pStyle w:val="rvps18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right="-1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>щ</w:t>
      </w:r>
      <w:r w:rsidRPr="00AE3183">
        <w:rPr>
          <w:rStyle w:val="rvts28"/>
          <w:sz w:val="28"/>
          <w:szCs w:val="28"/>
        </w:rPr>
        <w:t>онеділі з 16:00 год по 20:00 год.</w:t>
      </w:r>
    </w:p>
    <w:p w:rsidR="00030D90" w:rsidRPr="006C2438" w:rsidRDefault="00E249CE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Зобов’язати матір дитини </w:t>
      </w:r>
      <w:r w:rsidR="00C534EA">
        <w:rPr>
          <w:rStyle w:val="rvts28"/>
          <w:sz w:val="28"/>
          <w:szCs w:val="28"/>
        </w:rPr>
        <w:t>К</w:t>
      </w:r>
      <w:r w:rsidR="00D5129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Н</w:t>
      </w:r>
      <w:r w:rsidR="00D5129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І</w:t>
      </w:r>
      <w:r w:rsidR="00D51293">
        <w:rPr>
          <w:rStyle w:val="rvts28"/>
          <w:sz w:val="28"/>
          <w:szCs w:val="28"/>
        </w:rPr>
        <w:t>.</w:t>
      </w:r>
      <w:bookmarkStart w:id="0" w:name="_GoBack"/>
      <w:bookmarkEnd w:id="0"/>
      <w:r>
        <w:rPr>
          <w:rStyle w:val="rvts28"/>
          <w:sz w:val="28"/>
          <w:szCs w:val="28"/>
        </w:rPr>
        <w:t xml:space="preserve"> не чинити перешкоди щодо участі батька у вихованні та спілкуванні з дочкою.</w:t>
      </w:r>
    </w:p>
    <w:p w:rsidR="006C2438" w:rsidRPr="00C62A5C" w:rsidRDefault="00E249CE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sz w:val="28"/>
          <w:szCs w:val="28"/>
        </w:rPr>
        <w:t>Контроль</w:t>
      </w:r>
      <w:r w:rsidR="006C2438">
        <w:rPr>
          <w:sz w:val="28"/>
          <w:szCs w:val="28"/>
        </w:rPr>
        <w:t xml:space="preserve"> </w:t>
      </w:r>
      <w:r w:rsidRPr="001944FD">
        <w:rPr>
          <w:color w:val="000000"/>
          <w:sz w:val="28"/>
          <w:szCs w:val="28"/>
          <w:shd w:val="clear" w:color="auto" w:fill="FFFFFF"/>
        </w:rPr>
        <w:t>за виконанням даного рішення покласти на керуючого справами (секретаря) виконавчого комітету міської ради Романа Михнича</w:t>
      </w:r>
      <w:r w:rsidR="006C2438">
        <w:rPr>
          <w:rStyle w:val="rvts28"/>
          <w:sz w:val="28"/>
          <w:szCs w:val="28"/>
        </w:rPr>
        <w:t>.</w:t>
      </w:r>
    </w:p>
    <w:p w:rsidR="00030D90" w:rsidRPr="00A51E52" w:rsidRDefault="00030D90" w:rsidP="00030D90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956D4" w:rsidRPr="00AE3183" w:rsidRDefault="00255449" w:rsidP="00AE31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RPr="00AE3183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90CF4"/>
    <w:multiLevelType w:val="hybridMultilevel"/>
    <w:tmpl w:val="919C9782"/>
    <w:lvl w:ilvl="0" w:tplc="81DE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16CC6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13FFF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4524E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C2438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7D228E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60025"/>
    <w:rsid w:val="00A71E95"/>
    <w:rsid w:val="00A95353"/>
    <w:rsid w:val="00A956D4"/>
    <w:rsid w:val="00AA0472"/>
    <w:rsid w:val="00AB7587"/>
    <w:rsid w:val="00AC0B12"/>
    <w:rsid w:val="00AC40E7"/>
    <w:rsid w:val="00AC5C38"/>
    <w:rsid w:val="00AE3183"/>
    <w:rsid w:val="00AF0D32"/>
    <w:rsid w:val="00B01FE1"/>
    <w:rsid w:val="00B03C7F"/>
    <w:rsid w:val="00B13F5B"/>
    <w:rsid w:val="00B3196B"/>
    <w:rsid w:val="00B33CD4"/>
    <w:rsid w:val="00BA1834"/>
    <w:rsid w:val="00BA7DCE"/>
    <w:rsid w:val="00BB3667"/>
    <w:rsid w:val="00BE6F2A"/>
    <w:rsid w:val="00BF2895"/>
    <w:rsid w:val="00BF2946"/>
    <w:rsid w:val="00C015AD"/>
    <w:rsid w:val="00C12155"/>
    <w:rsid w:val="00C144B6"/>
    <w:rsid w:val="00C17B41"/>
    <w:rsid w:val="00C22030"/>
    <w:rsid w:val="00C2732A"/>
    <w:rsid w:val="00C41E18"/>
    <w:rsid w:val="00C46921"/>
    <w:rsid w:val="00C47096"/>
    <w:rsid w:val="00C534EA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51293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1DF5"/>
    <w:rsid w:val="00E12BA5"/>
    <w:rsid w:val="00E1534B"/>
    <w:rsid w:val="00E249CE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B5DC-E741-4657-8E7A-2C54837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2024-05-28T14:16:00Z</cp:lastPrinted>
  <dcterms:created xsi:type="dcterms:W3CDTF">2024-05-20T07:06:00Z</dcterms:created>
  <dcterms:modified xsi:type="dcterms:W3CDTF">2024-05-29T17:07:00Z</dcterms:modified>
</cp:coreProperties>
</file>