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E6CD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3A503A">
        <w:rPr>
          <w:szCs w:val="28"/>
        </w:rPr>
        <w:t>15.10.2024</w:t>
      </w:r>
      <w:r w:rsidR="003A503A" w:rsidRPr="003A503A">
        <w:rPr>
          <w:szCs w:val="28"/>
        </w:rPr>
        <w:t>.</w:t>
      </w:r>
      <w:r w:rsidRPr="003A503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№</w:t>
      </w:r>
      <w:r w:rsidR="003A503A">
        <w:rPr>
          <w:b/>
          <w:szCs w:val="28"/>
        </w:rPr>
        <w:t xml:space="preserve"> 310</w:t>
      </w:r>
      <w:r w:rsidR="005F1FD7" w:rsidRPr="005F1FD7">
        <w:rPr>
          <w:b/>
          <w:szCs w:val="28"/>
          <w:u w:val="single"/>
        </w:rPr>
        <w:t xml:space="preserve">  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E6CD6" w:rsidRPr="00556E1D" w:rsidTr="00156282">
        <w:tc>
          <w:tcPr>
            <w:tcW w:w="4361" w:type="dxa"/>
          </w:tcPr>
          <w:p w:rsidR="00211466" w:rsidRDefault="00211466" w:rsidP="002114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414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початок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опалювального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E6CD6" w:rsidRPr="00211466" w:rsidRDefault="00211466" w:rsidP="0021146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bookmarkEnd w:id="0"/>
            <w:proofErr w:type="spellEnd"/>
            <w:proofErr w:type="gramEnd"/>
          </w:p>
        </w:tc>
      </w:tr>
    </w:tbl>
    <w:p w:rsidR="008E6CD6" w:rsidRPr="00556E1D" w:rsidRDefault="008E6CD6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E6CD6" w:rsidRPr="00556E1D" w:rsidRDefault="008E6CD6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E6CD6" w:rsidRPr="00EF2470" w:rsidRDefault="00211466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2470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житлово-комунальні послуги», постанови Кабінету Міністрів від 21.0</w:t>
      </w:r>
      <w:r w:rsidR="00EF2470" w:rsidRPr="00EF247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F247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EF2470" w:rsidRPr="00EF2470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EF2470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="00EF2470" w:rsidRPr="00EF247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F2470">
        <w:rPr>
          <w:rFonts w:ascii="Times New Roman" w:hAnsi="Times New Roman" w:cs="Times New Roman"/>
          <w:sz w:val="28"/>
          <w:szCs w:val="28"/>
          <w:lang w:val="uk-UA"/>
        </w:rPr>
        <w:t>30 «</w:t>
      </w:r>
      <w:r w:rsidR="00EF2470" w:rsidRPr="00EF2470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Правил надання послуги з постачання теплової енергії і типових договорів про надання послуги з постачання теплової енергії</w:t>
      </w:r>
      <w:r w:rsidRPr="00EF2470">
        <w:rPr>
          <w:rFonts w:ascii="Times New Roman" w:hAnsi="Times New Roman" w:cs="Times New Roman"/>
          <w:sz w:val="28"/>
          <w:szCs w:val="28"/>
          <w:lang w:val="uk-UA"/>
        </w:rPr>
        <w:t>», керуючись ст.30 Закону України «Про місцеве самоврядування в Україні»</w:t>
      </w:r>
      <w:r w:rsidR="008E6CD6" w:rsidRPr="00EF24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,-</w:t>
      </w:r>
    </w:p>
    <w:p w:rsidR="00211466" w:rsidRDefault="00211466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E6CD6" w:rsidRDefault="008E6CD6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2603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ЗОБОВ</w:t>
      </w:r>
      <w:r w:rsidRPr="00A165D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’</w:t>
      </w:r>
      <w:r w:rsidRPr="0052603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ЯЗУЮ:</w:t>
      </w:r>
    </w:p>
    <w:p w:rsidR="00211466" w:rsidRPr="00526037" w:rsidRDefault="00211466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11466" w:rsidRPr="003A503A" w:rsidRDefault="00211466" w:rsidP="002114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03A">
        <w:rPr>
          <w:rFonts w:ascii="Times New Roman" w:hAnsi="Times New Roman" w:cs="Times New Roman"/>
          <w:sz w:val="28"/>
          <w:szCs w:val="28"/>
          <w:lang w:val="uk-UA"/>
        </w:rPr>
        <w:tab/>
        <w:t>1. Розпочати опалювальний період в бюджетних будівлях та інших об’єктах соціальної сфери, що фінансуються з місцевого бюджету Долинської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503A">
        <w:rPr>
          <w:rFonts w:ascii="Times New Roman" w:hAnsi="Times New Roman" w:cs="Times New Roman"/>
          <w:sz w:val="28"/>
          <w:szCs w:val="28"/>
          <w:lang w:val="uk-UA"/>
        </w:rPr>
        <w:t xml:space="preserve"> з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A503A">
        <w:rPr>
          <w:rFonts w:ascii="Times New Roman" w:hAnsi="Times New Roman" w:cs="Times New Roman"/>
          <w:sz w:val="28"/>
          <w:szCs w:val="28"/>
          <w:lang w:val="uk-UA"/>
        </w:rPr>
        <w:t xml:space="preserve"> жовтня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A503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умові, що </w:t>
      </w:r>
      <w:r w:rsidRPr="003A503A">
        <w:rPr>
          <w:rFonts w:ascii="Times New Roman" w:hAnsi="Times New Roman" w:cs="Times New Roman"/>
          <w:sz w:val="28"/>
          <w:szCs w:val="28"/>
          <w:lang w:val="uk-UA"/>
        </w:rPr>
        <w:t>середня добова температура зовнішнього повітря протягом трьох діб буде меншою ніж 8 градусів за Цельсієм.</w:t>
      </w:r>
    </w:p>
    <w:p w:rsidR="00211466" w:rsidRPr="00AF19DA" w:rsidRDefault="00211466" w:rsidP="00211466">
      <w:pPr>
        <w:jc w:val="both"/>
        <w:rPr>
          <w:rFonts w:ascii="Times New Roman" w:hAnsi="Times New Roman" w:cs="Times New Roman"/>
          <w:sz w:val="28"/>
          <w:szCs w:val="28"/>
        </w:rPr>
      </w:pPr>
      <w:r w:rsidRPr="003A503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організаційно-технічних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нормативно-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актами.</w:t>
      </w:r>
    </w:p>
    <w:p w:rsidR="008E6CD6" w:rsidRPr="00556E1D" w:rsidRDefault="00211466" w:rsidP="0021146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7D1CC8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Pr="007D1CC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7D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7D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CC8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7D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ГРОМИША</w:t>
      </w:r>
      <w:r w:rsidRPr="007D1CC8">
        <w:rPr>
          <w:rFonts w:ascii="Times New Roman" w:hAnsi="Times New Roman" w:cs="Times New Roman"/>
          <w:sz w:val="28"/>
          <w:szCs w:val="28"/>
        </w:rPr>
        <w:t>.</w:t>
      </w:r>
    </w:p>
    <w:p w:rsidR="008E6CD6" w:rsidRDefault="008E6CD6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C7A27" w:rsidRDefault="00FC7A27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C7A27" w:rsidRDefault="00FC7A27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C7A27" w:rsidRPr="00556E1D" w:rsidRDefault="00FC7A27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E6CD6" w:rsidRPr="00556E1D" w:rsidRDefault="008E6CD6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A503A" w:rsidRDefault="008E6CD6" w:rsidP="00B446AA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 ДИРІВ</w:t>
      </w:r>
    </w:p>
    <w:p w:rsidR="001124CC" w:rsidRPr="00001577" w:rsidRDefault="001124CC" w:rsidP="003A503A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1124CC" w:rsidRPr="000015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1124CC"/>
    <w:rsid w:val="0012472B"/>
    <w:rsid w:val="001926CC"/>
    <w:rsid w:val="00211466"/>
    <w:rsid w:val="003A503A"/>
    <w:rsid w:val="00443E7F"/>
    <w:rsid w:val="00444954"/>
    <w:rsid w:val="0045056B"/>
    <w:rsid w:val="004E0A89"/>
    <w:rsid w:val="005F1FD7"/>
    <w:rsid w:val="007449CD"/>
    <w:rsid w:val="008E6CD6"/>
    <w:rsid w:val="00B04325"/>
    <w:rsid w:val="00B446AA"/>
    <w:rsid w:val="00DD7C79"/>
    <w:rsid w:val="00E0687A"/>
    <w:rsid w:val="00E16E43"/>
    <w:rsid w:val="00EF2470"/>
    <w:rsid w:val="00FC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04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04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E5AFE-A1EA-4E0D-A6AD-02E43567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2024-10-14T08:01:00Z</cp:lastPrinted>
  <dcterms:created xsi:type="dcterms:W3CDTF">2024-10-14T07:51:00Z</dcterms:created>
  <dcterms:modified xsi:type="dcterms:W3CDTF">2024-10-15T07:53:00Z</dcterms:modified>
</cp:coreProperties>
</file>